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34" w:rsidRPr="00525034" w:rsidRDefault="00525034" w:rsidP="00525034">
      <w:pPr>
        <w:shd w:val="clear" w:color="auto" w:fill="FFFFFF"/>
        <w:spacing w:line="450" w:lineRule="atLeast"/>
        <w:jc w:val="center"/>
        <w:outlineLvl w:val="0"/>
        <w:rPr>
          <w:b/>
          <w:kern w:val="36"/>
          <w:sz w:val="28"/>
          <w:szCs w:val="28"/>
        </w:rPr>
      </w:pPr>
      <w:r w:rsidRPr="00525034">
        <w:rPr>
          <w:b/>
          <w:kern w:val="36"/>
          <w:sz w:val="28"/>
          <w:szCs w:val="28"/>
        </w:rPr>
        <w:t>Экологический проект для детей II младшей группы</w:t>
      </w:r>
      <w:r w:rsidRPr="00525034">
        <w:rPr>
          <w:b/>
          <w:kern w:val="36"/>
          <w:sz w:val="28"/>
          <w:szCs w:val="28"/>
        </w:rPr>
        <w:br/>
        <w:t>«Огород на окошке»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1. Аннотация проекта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Тип проекта:</w:t>
      </w:r>
      <w:r w:rsidRPr="00525034">
        <w:rPr>
          <w:sz w:val="28"/>
          <w:szCs w:val="28"/>
        </w:rPr>
        <w:t> познавательный.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Вид проекта:</w:t>
      </w:r>
      <w:r w:rsidRPr="00525034">
        <w:rPr>
          <w:sz w:val="28"/>
          <w:szCs w:val="28"/>
        </w:rPr>
        <w:t> исследовательский.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Участники проекта:</w:t>
      </w:r>
      <w:r w:rsidRPr="00525034">
        <w:rPr>
          <w:sz w:val="28"/>
          <w:szCs w:val="28"/>
        </w:rPr>
        <w:t> дети II младшей группы, воспитатель группы, родители.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Социальная значимость проекта: </w:t>
      </w:r>
      <w:r w:rsidRPr="00525034">
        <w:rPr>
          <w:sz w:val="28"/>
          <w:szCs w:val="28"/>
        </w:rPr>
        <w:t>приобщение детей к работе по выращиванию вместе со взрослым зелени на подоконнике в зимнее время, развивать целеустремленность, наблюдательность, воспитание интереса к миру растений.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Целевая группа:</w:t>
      </w:r>
      <w:r w:rsidRPr="00525034">
        <w:rPr>
          <w:sz w:val="28"/>
          <w:szCs w:val="28"/>
        </w:rPr>
        <w:t> дети дошкольного возраста, педагоги дошкольных учреждений, родители.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Цель проекта: </w:t>
      </w:r>
      <w:r w:rsidRPr="00525034">
        <w:rPr>
          <w:sz w:val="28"/>
          <w:szCs w:val="28"/>
        </w:rPr>
        <w:t>развитие у детей потребности ухода за огородными культурами, умение наблюдать за их ростом. Вовлечение родителей в совместную исследовательскую деятельность.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Выполнение проекта: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Проект реализуется в три этапа – подготовительный, основной, заключительный.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Основные мероприятия проекта:</w:t>
      </w:r>
    </w:p>
    <w:p w:rsidR="00525034" w:rsidRPr="00525034" w:rsidRDefault="00525034" w:rsidP="00525034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Цикл познавательных занятий (элементарные научные сведения) по изучению культурных и декоративных растений.</w:t>
      </w:r>
    </w:p>
    <w:p w:rsidR="00525034" w:rsidRPr="00525034" w:rsidRDefault="00525034" w:rsidP="00525034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Исследовательская и практическая деятельность детей по изучению особенностей выращивания огородных и декоративных культур.</w:t>
      </w:r>
    </w:p>
    <w:p w:rsidR="00525034" w:rsidRPr="00525034" w:rsidRDefault="00525034" w:rsidP="00525034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Презентация проекта «Огород на окошке».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Продолжительность проекта: </w:t>
      </w:r>
      <w:r w:rsidRPr="00525034">
        <w:rPr>
          <w:sz w:val="28"/>
          <w:szCs w:val="28"/>
        </w:rPr>
        <w:t>3 месяца.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Дальнейшее развитие проекта: </w:t>
      </w:r>
      <w:r w:rsidRPr="00525034">
        <w:rPr>
          <w:sz w:val="28"/>
          <w:szCs w:val="28"/>
        </w:rPr>
        <w:t>проектная организация планируется и в последующих возрастных группах с посадкой новых огородных культур.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 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lastRenderedPageBreak/>
        <w:t>2. Обоснование социальной значимости проекта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 xml:space="preserve">Актуальность проекта: </w:t>
      </w:r>
      <w:r w:rsidRPr="00525034">
        <w:rPr>
          <w:sz w:val="28"/>
          <w:szCs w:val="28"/>
        </w:rPr>
        <w:t>Многие родители, имеющие свои огороды, не подозревают, что зеленое царство начнет вызывать огромный интерес ребенка, если взрослые научат наблюдать за растениями,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требующего «лечения». Научившись понимать состояние растений, ребенок будет сочувствовать и ухаживать за ним.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 </w:t>
      </w:r>
      <w:r w:rsidRPr="00525034">
        <w:rPr>
          <w:bCs/>
          <w:sz w:val="28"/>
          <w:szCs w:val="28"/>
        </w:rPr>
        <w:t>проблема </w:t>
      </w:r>
      <w:r w:rsidRPr="00525034">
        <w:rPr>
          <w:sz w:val="28"/>
          <w:szCs w:val="28"/>
        </w:rPr>
        <w:t>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 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3. Цели проекта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Цель проекта: </w:t>
      </w:r>
      <w:r w:rsidRPr="00525034">
        <w:rPr>
          <w:sz w:val="28"/>
          <w:szCs w:val="28"/>
        </w:rPr>
        <w:t>развитие у детей потребности ухода за огородными культурами, умение наблюдать за их ростом. Вовлечение родителей в совместную исследовательскую деятельность.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Задачи проекта:</w:t>
      </w:r>
    </w:p>
    <w:p w:rsidR="00525034" w:rsidRPr="00525034" w:rsidRDefault="00525034" w:rsidP="0052503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Формировать у детей знания о росте и потребности растений;</w:t>
      </w:r>
    </w:p>
    <w:p w:rsidR="00525034" w:rsidRPr="00525034" w:rsidRDefault="00525034" w:rsidP="0052503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Формировать умения наблюдать, ухаживать за огородными культурами;</w:t>
      </w:r>
    </w:p>
    <w:p w:rsidR="00525034" w:rsidRPr="00525034" w:rsidRDefault="00525034" w:rsidP="0052503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Учить ребенка оформлять результаты наблюдений (календарь жизни культур);</w:t>
      </w:r>
    </w:p>
    <w:p w:rsidR="00525034" w:rsidRPr="00525034" w:rsidRDefault="00525034" w:rsidP="0052503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Развивать любознательность, интерес к исследовательской деятельности, экспериментированию;</w:t>
      </w:r>
    </w:p>
    <w:p w:rsidR="00525034" w:rsidRPr="00525034" w:rsidRDefault="00525034" w:rsidP="0052503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Воспитывать бережное и заботливое отношение к растениям;</w:t>
      </w:r>
    </w:p>
    <w:p w:rsidR="00525034" w:rsidRPr="00525034" w:rsidRDefault="00525034" w:rsidP="0052503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Формировать партнерские взаимоотношения между педагогом, детьми и родителями.</w:t>
      </w:r>
    </w:p>
    <w:p w:rsidR="00525034" w:rsidRPr="00525034" w:rsidRDefault="00525034" w:rsidP="00525034">
      <w:pPr>
        <w:shd w:val="clear" w:color="auto" w:fill="FFFFFF"/>
        <w:spacing w:before="45" w:line="293" w:lineRule="atLeast"/>
        <w:ind w:left="165"/>
        <w:rPr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45" w:line="293" w:lineRule="atLeast"/>
        <w:ind w:left="165"/>
        <w:rPr>
          <w:sz w:val="28"/>
          <w:szCs w:val="28"/>
        </w:rPr>
      </w:pPr>
    </w:p>
    <w:p w:rsidR="00525034" w:rsidRPr="00525034" w:rsidRDefault="00525034" w:rsidP="0052503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lastRenderedPageBreak/>
        <w:t>4. Методология проекта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Основные этапы и направления реализации цели проекта: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Подготовительный этап.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Деятельность педагога:</w:t>
      </w:r>
    </w:p>
    <w:p w:rsidR="00525034" w:rsidRPr="00525034" w:rsidRDefault="00525034" w:rsidP="00525034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Беседы с детьми (выявление уровня знаний о растениях).</w:t>
      </w:r>
    </w:p>
    <w:p w:rsidR="00525034" w:rsidRPr="00525034" w:rsidRDefault="00525034" w:rsidP="00525034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Составление плана работы над проектом.</w:t>
      </w:r>
    </w:p>
    <w:p w:rsidR="00525034" w:rsidRPr="00525034" w:rsidRDefault="00525034" w:rsidP="00525034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Сбор материала необходимого для реализации проекта.</w:t>
      </w:r>
    </w:p>
    <w:p w:rsidR="00525034" w:rsidRPr="00525034" w:rsidRDefault="00525034" w:rsidP="00525034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Разработка конспекта занятий, презентаций по планируемой теме.</w:t>
      </w:r>
    </w:p>
    <w:p w:rsidR="00525034" w:rsidRPr="00525034" w:rsidRDefault="00525034" w:rsidP="00525034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Организация предметно – развивающей среды по теме проекта.</w:t>
      </w:r>
    </w:p>
    <w:p w:rsidR="00525034" w:rsidRPr="00525034" w:rsidRDefault="00525034" w:rsidP="00525034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Изготовление дидактических игр и пособий.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Деятельность детей:</w:t>
      </w:r>
    </w:p>
    <w:p w:rsidR="00525034" w:rsidRPr="00525034" w:rsidRDefault="00525034" w:rsidP="00525034">
      <w:pPr>
        <w:numPr>
          <w:ilvl w:val="0"/>
          <w:numId w:val="4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Рассматривание иллюстративного материала по теме проекта.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Взаимодействие с семьей.</w:t>
      </w:r>
    </w:p>
    <w:p w:rsidR="00525034" w:rsidRPr="00525034" w:rsidRDefault="00525034" w:rsidP="00525034">
      <w:pPr>
        <w:numPr>
          <w:ilvl w:val="0"/>
          <w:numId w:val="5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Сбор необходимого материала для создания огорода.</w:t>
      </w:r>
    </w:p>
    <w:p w:rsidR="00525034" w:rsidRPr="00525034" w:rsidRDefault="00525034" w:rsidP="00525034">
      <w:pPr>
        <w:numPr>
          <w:ilvl w:val="0"/>
          <w:numId w:val="5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Совместное обсуждение мероприятий по выполнению проекта.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Практическая работа.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Деятельность педагога:</w:t>
      </w:r>
    </w:p>
    <w:p w:rsidR="00525034" w:rsidRPr="00525034" w:rsidRDefault="00525034" w:rsidP="00525034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Беседа с детьми познавательного характера.</w:t>
      </w:r>
    </w:p>
    <w:p w:rsidR="00525034" w:rsidRPr="00525034" w:rsidRDefault="00525034" w:rsidP="00525034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Организация предметно – развивающей среды по теме.</w:t>
      </w:r>
    </w:p>
    <w:p w:rsidR="00525034" w:rsidRPr="00525034" w:rsidRDefault="00525034" w:rsidP="00525034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Подготовка информации для родительских уголков.</w:t>
      </w:r>
    </w:p>
    <w:p w:rsidR="00525034" w:rsidRPr="00525034" w:rsidRDefault="00525034" w:rsidP="00525034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Организация конкурсов, развлечений, выставок.</w:t>
      </w:r>
    </w:p>
    <w:p w:rsidR="00525034" w:rsidRPr="00525034" w:rsidRDefault="00525034" w:rsidP="00525034">
      <w:pPr>
        <w:numPr>
          <w:ilvl w:val="0"/>
          <w:numId w:val="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Создание презентаций для занятий по темам: «Загадочный мир растений», «Загадки об овощах».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Деятельность детей:</w:t>
      </w:r>
    </w:p>
    <w:p w:rsidR="00525034" w:rsidRPr="00525034" w:rsidRDefault="00525034" w:rsidP="00525034">
      <w:pPr>
        <w:numPr>
          <w:ilvl w:val="0"/>
          <w:numId w:val="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Посадка семян в землю.</w:t>
      </w:r>
    </w:p>
    <w:p w:rsidR="00525034" w:rsidRPr="00525034" w:rsidRDefault="00525034" w:rsidP="00525034">
      <w:pPr>
        <w:numPr>
          <w:ilvl w:val="0"/>
          <w:numId w:val="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Уход за растениями.</w:t>
      </w:r>
    </w:p>
    <w:p w:rsidR="00525034" w:rsidRPr="00525034" w:rsidRDefault="00525034" w:rsidP="00525034">
      <w:pPr>
        <w:numPr>
          <w:ilvl w:val="0"/>
          <w:numId w:val="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Выполнение заданий самостоятельных наблюдениях.</w:t>
      </w:r>
    </w:p>
    <w:p w:rsidR="00525034" w:rsidRPr="00525034" w:rsidRDefault="00525034" w:rsidP="00525034">
      <w:pPr>
        <w:numPr>
          <w:ilvl w:val="0"/>
          <w:numId w:val="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Подготовка атрибутов, костюмов для развлечений.</w:t>
      </w:r>
    </w:p>
    <w:p w:rsidR="00525034" w:rsidRPr="00525034" w:rsidRDefault="00525034" w:rsidP="00525034">
      <w:pPr>
        <w:numPr>
          <w:ilvl w:val="0"/>
          <w:numId w:val="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Игровая, двигательная деятельность.</w:t>
      </w:r>
    </w:p>
    <w:p w:rsidR="00525034" w:rsidRPr="00525034" w:rsidRDefault="00525034" w:rsidP="00525034">
      <w:pPr>
        <w:numPr>
          <w:ilvl w:val="0"/>
          <w:numId w:val="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Участие в практической деятельности.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Совместная деятельность взрослых и детей:</w:t>
      </w:r>
    </w:p>
    <w:p w:rsidR="00525034" w:rsidRPr="00525034" w:rsidRDefault="00525034" w:rsidP="00525034">
      <w:pPr>
        <w:numPr>
          <w:ilvl w:val="0"/>
          <w:numId w:val="8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Рассказы воспитателя, чтение детской художественной литературы.</w:t>
      </w:r>
    </w:p>
    <w:p w:rsidR="00525034" w:rsidRPr="00525034" w:rsidRDefault="00525034" w:rsidP="00525034">
      <w:pPr>
        <w:numPr>
          <w:ilvl w:val="0"/>
          <w:numId w:val="8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Различные виды изобразительной деятельности на экологическую тематику.</w:t>
      </w:r>
    </w:p>
    <w:p w:rsidR="00525034" w:rsidRPr="00525034" w:rsidRDefault="00525034" w:rsidP="00525034">
      <w:pPr>
        <w:numPr>
          <w:ilvl w:val="0"/>
          <w:numId w:val="8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Работа дневником наблюдения.</w:t>
      </w:r>
    </w:p>
    <w:p w:rsidR="00525034" w:rsidRPr="00525034" w:rsidRDefault="00525034" w:rsidP="00525034">
      <w:pPr>
        <w:numPr>
          <w:ilvl w:val="0"/>
          <w:numId w:val="8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Просмотр фильмов о растениях.</w:t>
      </w:r>
    </w:p>
    <w:p w:rsidR="00525034" w:rsidRPr="00525034" w:rsidRDefault="00525034" w:rsidP="00525034">
      <w:pPr>
        <w:numPr>
          <w:ilvl w:val="0"/>
          <w:numId w:val="8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lastRenderedPageBreak/>
        <w:t>Сбор семян для посадки.</w:t>
      </w:r>
    </w:p>
    <w:p w:rsidR="00525034" w:rsidRPr="00525034" w:rsidRDefault="00525034" w:rsidP="00525034">
      <w:pPr>
        <w:numPr>
          <w:ilvl w:val="0"/>
          <w:numId w:val="8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Рассматривание дидактических картинок, иллюстраций об овощах, травах.</w:t>
      </w:r>
    </w:p>
    <w:p w:rsidR="00525034" w:rsidRPr="00525034" w:rsidRDefault="00525034" w:rsidP="00525034">
      <w:pPr>
        <w:numPr>
          <w:ilvl w:val="0"/>
          <w:numId w:val="8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Труд в огороде.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Подведение итогов.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Деятельность педагога:</w:t>
      </w:r>
    </w:p>
    <w:p w:rsidR="00525034" w:rsidRPr="00525034" w:rsidRDefault="00525034" w:rsidP="00525034">
      <w:pPr>
        <w:numPr>
          <w:ilvl w:val="0"/>
          <w:numId w:val="9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Итоговая беседа с детьми (анализ проделанной работы).</w:t>
      </w:r>
    </w:p>
    <w:p w:rsidR="00525034" w:rsidRPr="00525034" w:rsidRDefault="00525034" w:rsidP="00525034">
      <w:pPr>
        <w:numPr>
          <w:ilvl w:val="0"/>
          <w:numId w:val="9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Презентация проекта.</w:t>
      </w:r>
    </w:p>
    <w:p w:rsidR="00525034" w:rsidRPr="00525034" w:rsidRDefault="00525034" w:rsidP="00525034">
      <w:pPr>
        <w:numPr>
          <w:ilvl w:val="0"/>
          <w:numId w:val="9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Представление опыта.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Деятельность детей:</w:t>
      </w:r>
    </w:p>
    <w:p w:rsidR="00525034" w:rsidRPr="00525034" w:rsidRDefault="00525034" w:rsidP="00525034">
      <w:pPr>
        <w:numPr>
          <w:ilvl w:val="0"/>
          <w:numId w:val="10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Участие в итоговой беседе о проделанной работе.</w:t>
      </w:r>
    </w:p>
    <w:p w:rsidR="00525034" w:rsidRPr="00525034" w:rsidRDefault="00525034" w:rsidP="00525034">
      <w:pPr>
        <w:numPr>
          <w:ilvl w:val="0"/>
          <w:numId w:val="10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Участие в презентации проекта «Огород на окошке»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Распространение опыта.</w:t>
      </w:r>
    </w:p>
    <w:p w:rsidR="00525034" w:rsidRPr="00525034" w:rsidRDefault="00525034" w:rsidP="00525034">
      <w:pPr>
        <w:numPr>
          <w:ilvl w:val="0"/>
          <w:numId w:val="11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Ознакомление педагогов МБДОУ с удачно выполненной работой.</w:t>
      </w:r>
    </w:p>
    <w:p w:rsidR="00525034" w:rsidRPr="00525034" w:rsidRDefault="00525034" w:rsidP="00525034">
      <w:pPr>
        <w:numPr>
          <w:ilvl w:val="0"/>
          <w:numId w:val="11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Оформление альбомов, буклетов, фотовыставок для родителей.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Мероприятия по реализации проекта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1. Беседы:</w:t>
      </w:r>
    </w:p>
    <w:p w:rsidR="00525034" w:rsidRPr="00525034" w:rsidRDefault="00525034" w:rsidP="00525034">
      <w:pPr>
        <w:numPr>
          <w:ilvl w:val="0"/>
          <w:numId w:val="1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«Что такое «Огород на окне»,</w:t>
      </w:r>
    </w:p>
    <w:p w:rsidR="00525034" w:rsidRPr="00525034" w:rsidRDefault="00525034" w:rsidP="00525034">
      <w:pPr>
        <w:numPr>
          <w:ilvl w:val="0"/>
          <w:numId w:val="1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«Растения – это жизнь»,</w:t>
      </w:r>
    </w:p>
    <w:p w:rsidR="00525034" w:rsidRPr="00525034" w:rsidRDefault="00525034" w:rsidP="00525034">
      <w:pPr>
        <w:numPr>
          <w:ilvl w:val="0"/>
          <w:numId w:val="1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«Семена»,</w:t>
      </w:r>
    </w:p>
    <w:p w:rsidR="00525034" w:rsidRPr="00525034" w:rsidRDefault="00525034" w:rsidP="00525034">
      <w:pPr>
        <w:numPr>
          <w:ilvl w:val="0"/>
          <w:numId w:val="12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«Солнце, воздух и вода наши лучшие друзья».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2. Опытно-экспериментальная деятельность:</w:t>
      </w:r>
    </w:p>
    <w:p w:rsidR="00525034" w:rsidRPr="00525034" w:rsidRDefault="00525034" w:rsidP="00525034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«Строение растений»,</w:t>
      </w:r>
    </w:p>
    <w:p w:rsidR="00525034" w:rsidRPr="00525034" w:rsidRDefault="00525034" w:rsidP="00525034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«Рост и развитие растений»,</w:t>
      </w:r>
    </w:p>
    <w:p w:rsidR="00525034" w:rsidRPr="00525034" w:rsidRDefault="00525034" w:rsidP="00525034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«Земля, какая она?»,</w:t>
      </w:r>
    </w:p>
    <w:p w:rsidR="00525034" w:rsidRPr="00525034" w:rsidRDefault="00525034" w:rsidP="00525034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«Вода и росток»,</w:t>
      </w:r>
    </w:p>
    <w:p w:rsidR="00525034" w:rsidRPr="00525034" w:rsidRDefault="00525034" w:rsidP="00525034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«Солнце и росток»,</w:t>
      </w:r>
    </w:p>
    <w:p w:rsidR="00525034" w:rsidRPr="00525034" w:rsidRDefault="00525034" w:rsidP="00525034">
      <w:pPr>
        <w:numPr>
          <w:ilvl w:val="0"/>
          <w:numId w:val="13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«Проращивание семян»,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3. Практическая деятельность и трудовые поручения:</w:t>
      </w:r>
    </w:p>
    <w:p w:rsidR="00525034" w:rsidRPr="00525034" w:rsidRDefault="00525034" w:rsidP="00525034">
      <w:pPr>
        <w:numPr>
          <w:ilvl w:val="0"/>
          <w:numId w:val="14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Отбор и посев семян.</w:t>
      </w:r>
    </w:p>
    <w:p w:rsidR="00525034" w:rsidRPr="00525034" w:rsidRDefault="00525034" w:rsidP="00525034">
      <w:pPr>
        <w:numPr>
          <w:ilvl w:val="0"/>
          <w:numId w:val="14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Полив, уход и наблюдения за овощными культурами в «огороде».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4. Экологические занятия </w:t>
      </w:r>
      <w:r w:rsidRPr="00525034">
        <w:rPr>
          <w:sz w:val="28"/>
          <w:szCs w:val="28"/>
        </w:rPr>
        <w:t>по темам: « Корзинка волшебства», «Мир овощей», «Семена», «Первые всходы».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lastRenderedPageBreak/>
        <w:t>5. Игровая деятельность:</w:t>
      </w:r>
    </w:p>
    <w:p w:rsidR="00525034" w:rsidRPr="00525034" w:rsidRDefault="00525034" w:rsidP="00525034">
      <w:pPr>
        <w:numPr>
          <w:ilvl w:val="0"/>
          <w:numId w:val="15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Дидактические игры: «Вершки и корешки», «Чудесный мешочек».</w:t>
      </w:r>
    </w:p>
    <w:p w:rsidR="00525034" w:rsidRPr="00525034" w:rsidRDefault="00525034" w:rsidP="00525034">
      <w:pPr>
        <w:numPr>
          <w:ilvl w:val="0"/>
          <w:numId w:val="15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Настольная игра «Парные картинки», «Овощи».</w:t>
      </w:r>
    </w:p>
    <w:p w:rsidR="00525034" w:rsidRPr="00525034" w:rsidRDefault="00525034" w:rsidP="00525034">
      <w:pPr>
        <w:numPr>
          <w:ilvl w:val="0"/>
          <w:numId w:val="15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Рассматривание иллюстраций с изображением различных растений, которые можно вырастить на подоконнике.</w:t>
      </w:r>
    </w:p>
    <w:p w:rsidR="00525034" w:rsidRPr="00525034" w:rsidRDefault="00525034" w:rsidP="00525034">
      <w:pPr>
        <w:numPr>
          <w:ilvl w:val="0"/>
          <w:numId w:val="15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Рассматривание различных семян.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6. Художественно-творческая деятельность детей.</w:t>
      </w:r>
    </w:p>
    <w:p w:rsidR="00525034" w:rsidRPr="00525034" w:rsidRDefault="00525034" w:rsidP="00525034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Раскрашивание картинок «В огороде я росту»</w:t>
      </w:r>
    </w:p>
    <w:p w:rsidR="00525034" w:rsidRPr="00525034" w:rsidRDefault="00525034" w:rsidP="00525034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Изготовление табличек-указателей с названием растений и первых восходов.</w:t>
      </w:r>
    </w:p>
    <w:p w:rsidR="00525034" w:rsidRPr="00525034" w:rsidRDefault="00525034" w:rsidP="00525034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Рисование «Лук от семи недуг»</w:t>
      </w:r>
    </w:p>
    <w:p w:rsidR="00525034" w:rsidRPr="00525034" w:rsidRDefault="00525034" w:rsidP="00525034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Лепка «Овощи большие и маленькие»,</w:t>
      </w:r>
    </w:p>
    <w:p w:rsidR="00525034" w:rsidRPr="00525034" w:rsidRDefault="00525034" w:rsidP="00525034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Аппликация «</w:t>
      </w:r>
      <w:proofErr w:type="spellStart"/>
      <w:r w:rsidRPr="00525034">
        <w:rPr>
          <w:sz w:val="28"/>
          <w:szCs w:val="28"/>
        </w:rPr>
        <w:t>Заюшкин</w:t>
      </w:r>
      <w:proofErr w:type="spellEnd"/>
      <w:r w:rsidRPr="00525034">
        <w:rPr>
          <w:sz w:val="28"/>
          <w:szCs w:val="28"/>
        </w:rPr>
        <w:t xml:space="preserve"> огород», «Стручок»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7. Речь и речевое общение.</w:t>
      </w:r>
    </w:p>
    <w:p w:rsidR="00525034" w:rsidRPr="00525034" w:rsidRDefault="00525034" w:rsidP="00525034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Чтение сказок: «Репка», «Вершки и корешки», «Пых»,</w:t>
      </w:r>
    </w:p>
    <w:p w:rsidR="00525034" w:rsidRPr="00525034" w:rsidRDefault="00525034" w:rsidP="00525034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Инсценировка – игра «Однажды хозяйка с базара пришла», «Есть у нас огород».</w:t>
      </w:r>
    </w:p>
    <w:p w:rsidR="00525034" w:rsidRPr="00525034" w:rsidRDefault="00525034" w:rsidP="00525034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Рассказ детей по теме: « Огород у бабушки».</w:t>
      </w:r>
    </w:p>
    <w:p w:rsidR="00525034" w:rsidRPr="00525034" w:rsidRDefault="00525034" w:rsidP="00525034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rPr>
          <w:sz w:val="28"/>
          <w:szCs w:val="28"/>
        </w:rPr>
      </w:pPr>
      <w:r w:rsidRPr="00525034">
        <w:rPr>
          <w:sz w:val="28"/>
          <w:szCs w:val="28"/>
        </w:rPr>
        <w:t>Разучивание с детьми стихов, загадок, пословиц и поговорок об овощах.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8. Заполнение дневника наблюдений.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9. Оформление альбома </w:t>
      </w:r>
      <w:r w:rsidRPr="00525034">
        <w:rPr>
          <w:sz w:val="28"/>
          <w:szCs w:val="28"/>
        </w:rPr>
        <w:t>«Наш огород».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10. Консультация для родителей </w:t>
      </w:r>
      <w:r w:rsidRPr="00525034">
        <w:rPr>
          <w:sz w:val="28"/>
          <w:szCs w:val="28"/>
        </w:rPr>
        <w:t>«Приучение ребенка к помощи».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Ресурсное обеспечение.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1. Подборка методической и художественной литературы и иллюстраций.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2. Экологический уголок.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3. Методический инструментарий: конспекты занятий, сценарии развлечений, картотека дидактических игр и т.д.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4. Технические средства: компьютер, музыкальный центр, фотоаппарат и.т.д.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lastRenderedPageBreak/>
        <w:t xml:space="preserve"> Распределение ролей в проектной группе: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Воспитатель: занимается подбором нужного материала, организует образовательные ситуации (посадка культур), эффективно развивает творческое и познавательное мышление детей дошкольного возраста, и привлекает родителей воспитанников для пополнения развивающей среды группы и знаний дошкольников.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Дети: участвуют в познавательной деятельности, занимаются наблюдением за прорастанием огородных культур.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Родители: приобрели землю, семена, материал для ухода за посадками, организовали развивающую среду для эффективного размещения в группе.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Риски: Болезнь детей, педагога, отсутствие материальных ресурсов, стихийные бедствия и другие непредвиденные обстоятельства.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 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lastRenderedPageBreak/>
        <w:t>5. Рабочий план реализации проекта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Этапы реализации проекта</w:t>
      </w:r>
    </w:p>
    <w:p w:rsidR="00525034" w:rsidRPr="00525034" w:rsidRDefault="00525034" w:rsidP="00525034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525034">
        <w:rPr>
          <w:sz w:val="28"/>
          <w:szCs w:val="28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07"/>
        <w:gridCol w:w="4279"/>
        <w:gridCol w:w="1579"/>
        <w:gridCol w:w="2035"/>
      </w:tblGrid>
      <w:tr w:rsidR="00525034" w:rsidRPr="00525034" w:rsidTr="00B11A0E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№ Этапа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Содержание деятельности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Ответственные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за выполнение</w:t>
            </w:r>
          </w:p>
        </w:tc>
      </w:tr>
      <w:tr w:rsidR="00525034" w:rsidRPr="00525034" w:rsidTr="00B11A0E">
        <w:trPr>
          <w:cantSplit/>
          <w:trHeight w:val="1134"/>
        </w:trPr>
        <w:tc>
          <w:tcPr>
            <w:tcW w:w="6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ind w:left="113" w:right="113"/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1) Подготовительный</w:t>
            </w:r>
          </w:p>
          <w:p w:rsidR="00525034" w:rsidRPr="00525034" w:rsidRDefault="00525034" w:rsidP="00B11A0E">
            <w:pPr>
              <w:spacing w:line="293" w:lineRule="atLeast"/>
              <w:ind w:left="113" w:right="113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1. Определение цели и задач проекта.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2. Анализ имеющихся условий в группе, детском саду.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3. Сбор информационного материала о растениях (загадки, поговорки, стихотворения)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4. Разработка комплексно - тематического плана работы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5. Создание условий для организации работы в «огороде на окне»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Февраль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воспитатель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группы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</w:tr>
      <w:tr w:rsidR="00525034" w:rsidRPr="00525034" w:rsidTr="00B11A0E">
        <w:trPr>
          <w:cantSplit/>
        </w:trPr>
        <w:tc>
          <w:tcPr>
            <w:tcW w:w="6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ind w:left="113" w:right="113"/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2) Основной</w:t>
            </w:r>
          </w:p>
          <w:p w:rsidR="00525034" w:rsidRPr="00525034" w:rsidRDefault="00525034" w:rsidP="00B11A0E">
            <w:pPr>
              <w:spacing w:line="293" w:lineRule="atLeast"/>
              <w:ind w:left="113" w:right="113"/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1. Рассматривание семян (укропа, огурца, помидора) посадка семян и лука.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2. Исследовательская и практическая деятельность детей по изучению особенностей выращивания культурных насаждений:</w:t>
            </w:r>
          </w:p>
          <w:p w:rsidR="00525034" w:rsidRPr="00525034" w:rsidRDefault="00525034" w:rsidP="00525034">
            <w:pPr>
              <w:numPr>
                <w:ilvl w:val="0"/>
                <w:numId w:val="18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подготовка почвы, приобретение семян, посадка, полив, рыхление;</w:t>
            </w:r>
          </w:p>
          <w:p w:rsidR="00525034" w:rsidRPr="00525034" w:rsidRDefault="00525034" w:rsidP="00525034">
            <w:pPr>
              <w:numPr>
                <w:ilvl w:val="0"/>
                <w:numId w:val="18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оформление огорода на окне;</w:t>
            </w:r>
          </w:p>
          <w:p w:rsidR="00525034" w:rsidRPr="00525034" w:rsidRDefault="00525034" w:rsidP="00525034">
            <w:pPr>
              <w:numPr>
                <w:ilvl w:val="0"/>
                <w:numId w:val="18"/>
              </w:numPr>
              <w:spacing w:before="45" w:line="293" w:lineRule="atLeast"/>
              <w:ind w:left="165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Наблюдение за растениями и опыты с последующим рассматриванием и графиком схем и  рисунков.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3. Отражение результата</w:t>
            </w:r>
          </w:p>
          <w:p w:rsidR="00525034" w:rsidRPr="00525034" w:rsidRDefault="00525034" w:rsidP="00B11A0E">
            <w:pPr>
              <w:spacing w:before="150" w:after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через художественно-творческую деятельность.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Февраль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Март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Апрель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воспитатель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группы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</w:tr>
      <w:tr w:rsidR="00525034" w:rsidRPr="00525034" w:rsidTr="00B11A0E">
        <w:trPr>
          <w:cantSplit/>
        </w:trPr>
        <w:tc>
          <w:tcPr>
            <w:tcW w:w="6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ind w:left="113" w:right="113"/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lastRenderedPageBreak/>
              <w:t>3) Заключительный</w:t>
            </w:r>
          </w:p>
          <w:p w:rsidR="00525034" w:rsidRPr="00525034" w:rsidRDefault="00525034" w:rsidP="00B11A0E">
            <w:pPr>
              <w:spacing w:line="293" w:lineRule="atLeast"/>
              <w:ind w:left="113" w:right="113"/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1. Анализ полученных результатов.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2. Составление фотоальбома «Огород без хлопот!».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3. Презентация проекта «Огород на окошке» в заключении конкурса.</w:t>
            </w:r>
          </w:p>
          <w:p w:rsidR="00525034" w:rsidRPr="00525034" w:rsidRDefault="00525034" w:rsidP="00B11A0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4. Изготовление стенгазеты « Интересная жизнь в детском саду»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Апрель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воспитатель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группы</w:t>
            </w:r>
          </w:p>
          <w:p w:rsidR="00525034" w:rsidRPr="00525034" w:rsidRDefault="00525034" w:rsidP="00B11A0E">
            <w:pPr>
              <w:spacing w:before="150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  <w:p w:rsidR="00525034" w:rsidRPr="00525034" w:rsidRDefault="00525034" w:rsidP="00B11A0E">
            <w:pPr>
              <w:spacing w:line="293" w:lineRule="atLeast"/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 </w:t>
            </w:r>
          </w:p>
        </w:tc>
      </w:tr>
    </w:tbl>
    <w:p w:rsidR="00525034" w:rsidRPr="00525034" w:rsidRDefault="00525034" w:rsidP="00525034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 </w:t>
      </w:r>
    </w:p>
    <w:p w:rsidR="00525034" w:rsidRPr="00525034" w:rsidRDefault="00525034" w:rsidP="00525034">
      <w:pPr>
        <w:shd w:val="clear" w:color="auto" w:fill="FFFFFF"/>
        <w:spacing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6. Ожидаемые результаты, механизм мониторинга и оценки результатов проекта</w:t>
      </w:r>
    </w:p>
    <w:p w:rsidR="00525034" w:rsidRPr="00525034" w:rsidRDefault="00525034" w:rsidP="00525034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Предполагаемые результаты: </w:t>
      </w:r>
      <w:r w:rsidRPr="00525034">
        <w:rPr>
          <w:sz w:val="28"/>
          <w:szCs w:val="28"/>
        </w:rPr>
        <w:t>Из семечки, луковицы, зернышка можно вырастить растение. Создав огород на окне, мы вырастим лук, горох, помидоры, огурцы и другие овощные культуры. У детей появится интерес к растениям. Они смогут различать некоторые виды растений,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Для понимания результатов нашей практической работы мы провели </w:t>
      </w:r>
      <w:r w:rsidRPr="00525034">
        <w:rPr>
          <w:b/>
          <w:bCs/>
          <w:sz w:val="28"/>
          <w:szCs w:val="28"/>
        </w:rPr>
        <w:t>диагностику по изучению интереса к исследовательской и практической деятельности по изучению особенностей выращивания растений в «огороде на окне».</w:t>
      </w:r>
      <w:r w:rsidRPr="00525034">
        <w:rPr>
          <w:sz w:val="28"/>
          <w:szCs w:val="28"/>
        </w:rPr>
        <w:t> Диагностическое исследование проводилось дважды: на начало и на конец проекта со всей группой детей, участвующих в работе проекта. Результаты наблюдений и беседы с детьми по основным показателям и критериям диагностики мы заносили в таблицу. Качество основных показателей мы оценивали по трём уровням: высокий, средний, низкий. За итоговый уровень брали средний результат качества. Полученные результаты обрабатывали и рассчитывали в процентном соотношении.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 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lastRenderedPageBreak/>
        <w:t>7. Перспективы дальнейшего развития проекта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Наш проект подтвердил, что и в дальнейшем необходимо способствовать слиянию ребенка с природой родного края,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В дальнейшем планируем проводить данный проект в последующих возрастных группах, так как в ходе проекта расширились представления детей о растениях, как живых организмах, об условиях, необходимых для роста и развития, развилось эстетическое чувство, умение радоваться красоте выращиваемых растений и результатом своего труда. Дети научились наблюдать, стали бережнее относиться к растительному миру, правильно взаимодействовать с растениями по принципу «не навреди». Все участники проекта (дети, воспитатели, родители) получили положительные эмоции от полученных результатов. Полученный нами опыт будет распространён среди воспитателей дошкольных образовательных учреждений. 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  <w:u w:val="single"/>
        </w:rPr>
        <w:t xml:space="preserve"> </w:t>
      </w: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p w:rsidR="00525034" w:rsidRPr="00525034" w:rsidRDefault="00525034" w:rsidP="005250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3"/>
        <w:gridCol w:w="911"/>
        <w:gridCol w:w="854"/>
        <w:gridCol w:w="911"/>
        <w:gridCol w:w="72"/>
        <w:gridCol w:w="854"/>
        <w:gridCol w:w="911"/>
        <w:gridCol w:w="854"/>
        <w:gridCol w:w="911"/>
        <w:gridCol w:w="72"/>
        <w:gridCol w:w="854"/>
        <w:gridCol w:w="903"/>
        <w:gridCol w:w="77"/>
        <w:gridCol w:w="846"/>
      </w:tblGrid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b/>
                <w:sz w:val="28"/>
                <w:szCs w:val="28"/>
              </w:rPr>
            </w:pPr>
            <w:r w:rsidRPr="00525034">
              <w:rPr>
                <w:b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1937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Проявляет интерес к растительным культурам</w:t>
            </w:r>
          </w:p>
        </w:tc>
        <w:tc>
          <w:tcPr>
            <w:tcW w:w="1956" w:type="dxa"/>
            <w:gridSpan w:val="3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Знает и называет несколько овощных культур</w:t>
            </w:r>
          </w:p>
        </w:tc>
        <w:tc>
          <w:tcPr>
            <w:tcW w:w="1936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Различает и называет строение овощных культур</w:t>
            </w:r>
          </w:p>
        </w:tc>
        <w:tc>
          <w:tcPr>
            <w:tcW w:w="1956" w:type="dxa"/>
            <w:gridSpan w:val="3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b/>
                <w:bCs/>
                <w:sz w:val="28"/>
                <w:szCs w:val="28"/>
              </w:rPr>
              <w:t>Знает условия роста растений</w:t>
            </w:r>
          </w:p>
        </w:tc>
        <w:tc>
          <w:tcPr>
            <w:tcW w:w="1936" w:type="dxa"/>
            <w:gridSpan w:val="3"/>
          </w:tcPr>
          <w:p w:rsidR="00525034" w:rsidRPr="00525034" w:rsidRDefault="00525034" w:rsidP="00B11A0E">
            <w:pPr>
              <w:rPr>
                <w:b/>
                <w:sz w:val="28"/>
                <w:szCs w:val="28"/>
              </w:rPr>
            </w:pPr>
            <w:r w:rsidRPr="00525034">
              <w:rPr>
                <w:b/>
                <w:sz w:val="28"/>
                <w:szCs w:val="28"/>
              </w:rPr>
              <w:t>Итог</w:t>
            </w: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начало проекта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конец проекта</w:t>
            </w:r>
          </w:p>
        </w:tc>
        <w:tc>
          <w:tcPr>
            <w:tcW w:w="1104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начало проекта</w:t>
            </w:r>
          </w:p>
        </w:tc>
        <w:tc>
          <w:tcPr>
            <w:tcW w:w="85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конец проекта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начало проекта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конец проекта</w:t>
            </w:r>
          </w:p>
        </w:tc>
        <w:tc>
          <w:tcPr>
            <w:tcW w:w="117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начало проекта</w:t>
            </w:r>
          </w:p>
        </w:tc>
        <w:tc>
          <w:tcPr>
            <w:tcW w:w="78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конец проекта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начало проекта</w:t>
            </w:r>
          </w:p>
        </w:tc>
        <w:tc>
          <w:tcPr>
            <w:tcW w:w="9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На конец проекта</w:t>
            </w: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1.Володина Алена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2.Гришко Анастасия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3.Дремова Соня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4.Джафарова Сима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5.Дроздов Арсений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6.Дудинова Соня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7.Калайда Кирилл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8.Кухтенко Денис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9.Колесников Степан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10.Кривенко Алексей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11.Крамаренко Артем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12.Мальцев Сергей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13.Перков Дмитрий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высокий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14.Санников Даниил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15.Сидоренко Кирилл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lastRenderedPageBreak/>
              <w:t>16.Синельников Александр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17.Кочина Анастасия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низкий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18.Солнышкин Артем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19.Степанова Алина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20.Черкашина Анастасия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  <w:tr w:rsidR="00525034" w:rsidRPr="00525034" w:rsidTr="00B11A0E">
        <w:tc>
          <w:tcPr>
            <w:tcW w:w="842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21.Цицилина Ольга</w:t>
            </w:r>
          </w:p>
        </w:tc>
        <w:tc>
          <w:tcPr>
            <w:tcW w:w="969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68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8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1001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  <w:r w:rsidRPr="00525034">
              <w:rPr>
                <w:sz w:val="28"/>
                <w:szCs w:val="28"/>
              </w:rPr>
              <w:t>средний</w:t>
            </w:r>
          </w:p>
        </w:tc>
        <w:tc>
          <w:tcPr>
            <w:tcW w:w="961" w:type="dxa"/>
          </w:tcPr>
          <w:p w:rsidR="00525034" w:rsidRPr="00525034" w:rsidRDefault="00525034" w:rsidP="00B11A0E">
            <w:pPr>
              <w:rPr>
                <w:sz w:val="28"/>
                <w:szCs w:val="28"/>
              </w:rPr>
            </w:pPr>
          </w:p>
        </w:tc>
      </w:tr>
    </w:tbl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b/>
          <w:bCs/>
          <w:sz w:val="28"/>
          <w:szCs w:val="28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Высокий уровень:</w:t>
      </w:r>
      <w:r w:rsidRPr="00525034">
        <w:rPr>
          <w:sz w:val="28"/>
          <w:szCs w:val="28"/>
        </w:rPr>
        <w:t> Ребенок проявляет интерес к исследовательской деятельности в познании растительного мира. Узнает и называет 2-3 растения, их основные части. Может сравнить растения, найти сходство и различия во внешних признаках. Знает условия роста растения и устанавливает связь между растением и потребностями в свете, тепле, влаге. Активно проявляет желание участвовать в уходе за растениями.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Средний уровень:</w:t>
      </w:r>
      <w:r w:rsidRPr="00525034">
        <w:rPr>
          <w:sz w:val="28"/>
          <w:szCs w:val="28"/>
        </w:rPr>
        <w:t> Ребенок неустойчив в проявлении интереса к растениям. Испытывает затруднения в определении названий растений, а так же затрудняется определить части растений. Связи между растениями и его потребностями самостоятельно не устанавливает. Участвует в уходе за растениями, но особого желания не проявляет.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Низкий уровень:</w:t>
      </w:r>
      <w:r w:rsidRPr="00525034">
        <w:rPr>
          <w:sz w:val="28"/>
          <w:szCs w:val="28"/>
        </w:rPr>
        <w:t> Ребенок не знает названия растений. Не испытывает интереса к растениям. Представления об особенностях строения растений, условиях его роста неустойчивы. Желания, ухаживать за растениями, нет.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Результаты повторной диагностики, как мы и ожидали, были выше в среднем на 21 %, что позволило нам сделать вывод о том, что уровень интереса детей II младшей группы к исследовательской деятельности в познании растительного мира значительно вырос. Дети стали различать растения, познакомились с условиями их роста, научились ухаживать за растениями и даже учить и объяснять родителям как правильно это делать.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b/>
          <w:bCs/>
          <w:sz w:val="28"/>
          <w:szCs w:val="28"/>
        </w:rPr>
        <w:t> 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  <w:u w:val="single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  <w:u w:val="single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  <w:u w:val="single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  <w:u w:val="single"/>
        </w:rPr>
      </w:pP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  <w:u w:val="single"/>
        </w:rPr>
        <w:lastRenderedPageBreak/>
        <w:t>Список используемой литературы: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1. Иванова А.И. «Экологические наблюдения и эксперименты в детском саду. Мир растений», М.: 2005 г. 234 с.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2. Комарова Н.Г., Грибова Л.Ф. «Мир, в котором я живу», М.: 2006 г. 215 с.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>3. Николаева С.Н. «Воспитание экологической культуры в дошкольном детстве», М. «Новая школа», 1995 г. 187 с.</w:t>
      </w:r>
    </w:p>
    <w:p w:rsidR="00525034" w:rsidRPr="00525034" w:rsidRDefault="00525034" w:rsidP="0052503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525034">
        <w:rPr>
          <w:sz w:val="28"/>
          <w:szCs w:val="28"/>
        </w:rPr>
        <w:t xml:space="preserve">4. </w:t>
      </w:r>
      <w:proofErr w:type="spellStart"/>
      <w:r w:rsidRPr="00525034">
        <w:rPr>
          <w:sz w:val="28"/>
          <w:szCs w:val="28"/>
        </w:rPr>
        <w:t>Поддубная</w:t>
      </w:r>
      <w:proofErr w:type="spellEnd"/>
      <w:r w:rsidRPr="00525034">
        <w:rPr>
          <w:sz w:val="28"/>
          <w:szCs w:val="28"/>
        </w:rPr>
        <w:t xml:space="preserve"> Л.Б. «Природа вокруг нас», М. «Корифей», 2006 г. 94 с.</w:t>
      </w:r>
    </w:p>
    <w:p w:rsidR="00525034" w:rsidRPr="00525034" w:rsidRDefault="00525034" w:rsidP="00525034">
      <w:pPr>
        <w:rPr>
          <w:sz w:val="28"/>
          <w:szCs w:val="28"/>
        </w:rPr>
      </w:pPr>
    </w:p>
    <w:p w:rsidR="00B51AF2" w:rsidRPr="00525034" w:rsidRDefault="00525034"/>
    <w:sectPr w:rsidR="00B51AF2" w:rsidRPr="00525034" w:rsidSect="003725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458"/>
    <w:multiLevelType w:val="multilevel"/>
    <w:tmpl w:val="64F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D09EC"/>
    <w:multiLevelType w:val="multilevel"/>
    <w:tmpl w:val="829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26C62"/>
    <w:multiLevelType w:val="multilevel"/>
    <w:tmpl w:val="7F3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3B2F"/>
    <w:multiLevelType w:val="multilevel"/>
    <w:tmpl w:val="788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C295D"/>
    <w:multiLevelType w:val="multilevel"/>
    <w:tmpl w:val="FC3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D7409"/>
    <w:multiLevelType w:val="multilevel"/>
    <w:tmpl w:val="A95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1562C"/>
    <w:multiLevelType w:val="multilevel"/>
    <w:tmpl w:val="55A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67D93"/>
    <w:multiLevelType w:val="multilevel"/>
    <w:tmpl w:val="A65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D82"/>
    <w:multiLevelType w:val="multilevel"/>
    <w:tmpl w:val="86A8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F6C93"/>
    <w:multiLevelType w:val="multilevel"/>
    <w:tmpl w:val="029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02BCB"/>
    <w:multiLevelType w:val="multilevel"/>
    <w:tmpl w:val="A386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31D04"/>
    <w:multiLevelType w:val="multilevel"/>
    <w:tmpl w:val="A242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90036"/>
    <w:multiLevelType w:val="multilevel"/>
    <w:tmpl w:val="A04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80DA8"/>
    <w:multiLevelType w:val="multilevel"/>
    <w:tmpl w:val="51A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54009"/>
    <w:multiLevelType w:val="multilevel"/>
    <w:tmpl w:val="B9F8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03B38"/>
    <w:multiLevelType w:val="multilevel"/>
    <w:tmpl w:val="3D3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7580A"/>
    <w:multiLevelType w:val="multilevel"/>
    <w:tmpl w:val="5C6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E3C02"/>
    <w:multiLevelType w:val="multilevel"/>
    <w:tmpl w:val="A5F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7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034"/>
    <w:rsid w:val="004938AF"/>
    <w:rsid w:val="00525034"/>
    <w:rsid w:val="00525EA9"/>
    <w:rsid w:val="00A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2324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9</dc:creator>
  <cp:keywords/>
  <dc:description/>
  <cp:lastModifiedBy>Детский сад 9</cp:lastModifiedBy>
  <cp:revision>2</cp:revision>
  <dcterms:created xsi:type="dcterms:W3CDTF">2016-02-08T10:45:00Z</dcterms:created>
  <dcterms:modified xsi:type="dcterms:W3CDTF">2016-02-08T10:45:00Z</dcterms:modified>
</cp:coreProperties>
</file>